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55" w:rsidRPr="00B81DD2" w:rsidRDefault="00B81DD2" w:rsidP="00B81DD2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81DD2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B81DD2" w:rsidRDefault="00B81DD2" w:rsidP="00B81DD2">
      <w:pPr>
        <w:bidi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 w:rsidRPr="00B81DD2">
        <w:rPr>
          <w:rFonts w:cs="B Nazanin" w:hint="cs"/>
          <w:b/>
          <w:bCs/>
          <w:sz w:val="24"/>
          <w:szCs w:val="24"/>
          <w:rtl/>
          <w:lang w:bidi="fa-IR"/>
        </w:rPr>
        <w:t>دانشگاه تهران</w:t>
      </w:r>
      <w:r w:rsidR="00FE2AE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FE2AEB" w:rsidRPr="00B81DD2" w:rsidRDefault="00FE2AEB" w:rsidP="00FE2AE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پردیس دانشکده های فنی </w:t>
      </w:r>
    </w:p>
    <w:p w:rsidR="00B81DD2" w:rsidRDefault="00B81DD2" w:rsidP="00B81DD2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B81DD2">
        <w:rPr>
          <w:rFonts w:cs="B Nazanin" w:hint="cs"/>
          <w:b/>
          <w:bCs/>
          <w:sz w:val="24"/>
          <w:szCs w:val="24"/>
          <w:rtl/>
          <w:lang w:bidi="fa-IR"/>
        </w:rPr>
        <w:t>دانشکده محیط زیست</w:t>
      </w:r>
    </w:p>
    <w:p w:rsidR="00B81DD2" w:rsidRDefault="00B81DD2" w:rsidP="00B81DD2">
      <w:pPr>
        <w:bidi/>
        <w:rPr>
          <w:rFonts w:cs="B Nazanin"/>
          <w:sz w:val="24"/>
          <w:szCs w:val="24"/>
        </w:rPr>
      </w:pPr>
    </w:p>
    <w:p w:rsidR="00B81DD2" w:rsidRPr="00F00808" w:rsidRDefault="00B81DD2" w:rsidP="00AE20F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00808">
        <w:rPr>
          <w:rFonts w:cs="B Nazanin" w:hint="cs"/>
          <w:b/>
          <w:bCs/>
          <w:sz w:val="24"/>
          <w:szCs w:val="24"/>
          <w:rtl/>
        </w:rPr>
        <w:t xml:space="preserve">نام درس : </w:t>
      </w:r>
      <w:r w:rsidR="00AE20FA">
        <w:rPr>
          <w:rFonts w:cs="B Nazanin" w:hint="cs"/>
          <w:b/>
          <w:bCs/>
          <w:sz w:val="24"/>
          <w:szCs w:val="24"/>
          <w:rtl/>
          <w:lang w:bidi="fa-IR"/>
        </w:rPr>
        <w:t>فناوری ایمنی و ایمنی صنعتی</w:t>
      </w:r>
    </w:p>
    <w:p w:rsidR="00B81DD2" w:rsidRPr="00F00808" w:rsidRDefault="00B81DD2" w:rsidP="004A1FA8">
      <w:pPr>
        <w:bidi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>تعداد واحد :</w:t>
      </w:r>
      <w:r w:rsidR="004A1FA8">
        <w:rPr>
          <w:rFonts w:cs="B Nazanin" w:hint="cs"/>
          <w:b/>
          <w:bCs/>
          <w:sz w:val="24"/>
          <w:szCs w:val="24"/>
          <w:rtl/>
        </w:rPr>
        <w:t>3</w:t>
      </w:r>
    </w:p>
    <w:p w:rsidR="00B81DD2" w:rsidRPr="00F00808" w:rsidRDefault="00B81DD2" w:rsidP="000E6700">
      <w:pPr>
        <w:bidi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 xml:space="preserve">نام رشته : </w:t>
      </w:r>
      <w:r w:rsidR="000E6700">
        <w:rPr>
          <w:rFonts w:cs="B Nazanin" w:hint="cs"/>
          <w:b/>
          <w:bCs/>
          <w:sz w:val="24"/>
          <w:szCs w:val="24"/>
          <w:rtl/>
          <w:lang w:bidi="fa-IR"/>
        </w:rPr>
        <w:t xml:space="preserve"> ایمنی، بهداشت و محیط زیست</w:t>
      </w:r>
      <w:r w:rsidR="00250BF7">
        <w:rPr>
          <w:rFonts w:cs="B Nazanin"/>
          <w:b/>
          <w:bCs/>
          <w:sz w:val="24"/>
          <w:szCs w:val="24"/>
          <w:lang w:bidi="fa-IR"/>
        </w:rPr>
        <w:t>(HSE)</w:t>
      </w:r>
      <w:r w:rsidR="000E670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853D2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B81DD2" w:rsidRPr="00F00808" w:rsidRDefault="00B81DD2" w:rsidP="00B81DD2">
      <w:pPr>
        <w:bidi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 xml:space="preserve">نام گروه : </w:t>
      </w:r>
      <w:r w:rsidR="001853D2">
        <w:rPr>
          <w:rFonts w:cs="B Nazanin" w:hint="cs"/>
          <w:b/>
          <w:bCs/>
          <w:sz w:val="24"/>
          <w:szCs w:val="24"/>
          <w:rtl/>
        </w:rPr>
        <w:t>برنامه ریزی، مدیریت و آموزش محیط زیست</w:t>
      </w:r>
    </w:p>
    <w:p w:rsidR="00B81DD2" w:rsidRPr="00F00808" w:rsidRDefault="00B81DD2" w:rsidP="00B81DD2">
      <w:pPr>
        <w:bidi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 xml:space="preserve">نام مدرس : </w:t>
      </w:r>
      <w:r w:rsidR="001853D2">
        <w:rPr>
          <w:rFonts w:cs="B Nazanin" w:hint="cs"/>
          <w:b/>
          <w:bCs/>
          <w:sz w:val="24"/>
          <w:szCs w:val="24"/>
          <w:rtl/>
        </w:rPr>
        <w:t>سعید گیوه چی</w:t>
      </w:r>
    </w:p>
    <w:p w:rsidR="00B81DD2" w:rsidRPr="00F00808" w:rsidRDefault="00B81DD2" w:rsidP="004B5128">
      <w:pPr>
        <w:bidi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>روز و ساعت تدریس :</w:t>
      </w:r>
      <w:r w:rsidR="001853D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B5128">
        <w:rPr>
          <w:rFonts w:cs="B Nazanin" w:hint="cs"/>
          <w:b/>
          <w:bCs/>
          <w:sz w:val="24"/>
          <w:szCs w:val="24"/>
          <w:rtl/>
          <w:lang w:bidi="fa-IR"/>
        </w:rPr>
        <w:t xml:space="preserve"> دوشنبه </w:t>
      </w:r>
      <w:r w:rsidR="000E6700">
        <w:rPr>
          <w:rFonts w:cs="B Nazanin" w:hint="cs"/>
          <w:b/>
          <w:bCs/>
          <w:sz w:val="24"/>
          <w:szCs w:val="24"/>
          <w:rtl/>
        </w:rPr>
        <w:t xml:space="preserve"> 15-13</w:t>
      </w:r>
    </w:p>
    <w:p w:rsidR="00B81DD2" w:rsidRPr="00F00808" w:rsidRDefault="00B81DD2" w:rsidP="004B5128">
      <w:pPr>
        <w:bidi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>روز و ساعت</w:t>
      </w:r>
      <w:r w:rsidR="002233A8" w:rsidRPr="00F00808">
        <w:rPr>
          <w:rFonts w:cs="B Nazanin" w:hint="cs"/>
          <w:b/>
          <w:bCs/>
          <w:sz w:val="24"/>
          <w:szCs w:val="24"/>
          <w:rtl/>
        </w:rPr>
        <w:t xml:space="preserve"> مشاوره</w:t>
      </w:r>
      <w:r w:rsidRPr="00F00808">
        <w:rPr>
          <w:rFonts w:cs="B Nazanin" w:hint="cs"/>
          <w:b/>
          <w:bCs/>
          <w:sz w:val="24"/>
          <w:szCs w:val="24"/>
          <w:rtl/>
        </w:rPr>
        <w:t xml:space="preserve"> : </w:t>
      </w:r>
      <w:r w:rsidR="001853D2">
        <w:rPr>
          <w:rFonts w:cs="B Nazanin" w:hint="cs"/>
          <w:b/>
          <w:bCs/>
          <w:sz w:val="24"/>
          <w:szCs w:val="24"/>
          <w:rtl/>
        </w:rPr>
        <w:t xml:space="preserve"> دوشنبه </w:t>
      </w:r>
      <w:r w:rsidR="004B5128">
        <w:rPr>
          <w:rFonts w:cs="B Nazanin" w:hint="cs"/>
          <w:b/>
          <w:bCs/>
          <w:sz w:val="24"/>
          <w:szCs w:val="24"/>
          <w:rtl/>
        </w:rPr>
        <w:t>10</w:t>
      </w:r>
      <w:r w:rsidR="001853D2">
        <w:rPr>
          <w:rFonts w:cs="B Nazanin" w:hint="cs"/>
          <w:b/>
          <w:bCs/>
          <w:sz w:val="24"/>
          <w:szCs w:val="24"/>
          <w:rtl/>
        </w:rPr>
        <w:t>-</w:t>
      </w:r>
      <w:r w:rsidR="004B5128">
        <w:rPr>
          <w:rFonts w:cs="B Nazanin" w:hint="cs"/>
          <w:b/>
          <w:bCs/>
          <w:sz w:val="24"/>
          <w:szCs w:val="24"/>
          <w:rtl/>
        </w:rPr>
        <w:t>8</w:t>
      </w:r>
    </w:p>
    <w:p w:rsidR="00B81DD2" w:rsidRPr="00BF2388" w:rsidRDefault="00B81DD2" w:rsidP="000E670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BF2388">
        <w:rPr>
          <w:rFonts w:cs="B Nazanin" w:hint="cs"/>
          <w:b/>
          <w:bCs/>
          <w:sz w:val="24"/>
          <w:szCs w:val="24"/>
          <w:rtl/>
        </w:rPr>
        <w:t xml:space="preserve">هدف درس : </w:t>
      </w:r>
      <w:r w:rsidR="000E6700">
        <w:rPr>
          <w:rFonts w:cs="B Nazanin" w:hint="cs"/>
          <w:b/>
          <w:bCs/>
          <w:sz w:val="24"/>
          <w:szCs w:val="24"/>
          <w:rtl/>
        </w:rPr>
        <w:t>آشنایی با اصول ایمنی صنعتی و فناوریهای نوین در ایمن سازی محیط</w:t>
      </w:r>
      <w:r w:rsidR="00250BF7">
        <w:rPr>
          <w:rFonts w:cs="B Nazanin" w:hint="cs"/>
          <w:b/>
          <w:bCs/>
          <w:sz w:val="24"/>
          <w:szCs w:val="24"/>
          <w:rtl/>
          <w:lang w:bidi="fa-IR"/>
        </w:rPr>
        <w:t xml:space="preserve"> کار</w:t>
      </w:r>
    </w:p>
    <w:p w:rsidR="00B81DD2" w:rsidRPr="00BF2388" w:rsidRDefault="00B81DD2" w:rsidP="00B81DD2">
      <w:pPr>
        <w:bidi/>
        <w:rPr>
          <w:rFonts w:cs="B Nazanin"/>
          <w:b/>
          <w:bCs/>
          <w:sz w:val="24"/>
          <w:szCs w:val="24"/>
          <w:rtl/>
        </w:rPr>
      </w:pPr>
      <w:r w:rsidRPr="00BF2388">
        <w:rPr>
          <w:rFonts w:cs="B Nazanin" w:hint="cs"/>
          <w:b/>
          <w:bCs/>
          <w:sz w:val="24"/>
          <w:szCs w:val="24"/>
          <w:rtl/>
        </w:rPr>
        <w:t xml:space="preserve">نحوه ارزیابی </w:t>
      </w:r>
      <w:r w:rsidR="002233A8" w:rsidRPr="00BF2388">
        <w:rPr>
          <w:rFonts w:cs="B Nazanin" w:hint="cs"/>
          <w:b/>
          <w:bCs/>
          <w:sz w:val="24"/>
          <w:szCs w:val="24"/>
          <w:rtl/>
        </w:rPr>
        <w:t>:</w:t>
      </w:r>
    </w:p>
    <w:p w:rsidR="001853D2" w:rsidRPr="00BF2388" w:rsidRDefault="001853D2" w:rsidP="004B5128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</w:rPr>
      </w:pPr>
      <w:r w:rsidRPr="00BF2388">
        <w:rPr>
          <w:rFonts w:cs="B Nazanin" w:hint="cs"/>
          <w:b/>
          <w:bCs/>
          <w:sz w:val="24"/>
          <w:szCs w:val="24"/>
          <w:rtl/>
        </w:rPr>
        <w:t xml:space="preserve">حضور </w:t>
      </w:r>
      <w:r w:rsidR="004B5128">
        <w:rPr>
          <w:rFonts w:cs="B Nazanin" w:hint="cs"/>
          <w:b/>
          <w:bCs/>
          <w:sz w:val="24"/>
          <w:szCs w:val="24"/>
          <w:rtl/>
        </w:rPr>
        <w:t xml:space="preserve">، حل تمرین و </w:t>
      </w:r>
      <w:r w:rsidRPr="00BF2388">
        <w:rPr>
          <w:rFonts w:cs="B Nazanin" w:hint="cs"/>
          <w:b/>
          <w:bCs/>
          <w:sz w:val="24"/>
          <w:szCs w:val="24"/>
          <w:rtl/>
        </w:rPr>
        <w:t xml:space="preserve"> فعالیت کلاسی </w:t>
      </w:r>
      <w:r w:rsidR="004B5128">
        <w:rPr>
          <w:rFonts w:cs="B Nazanin" w:hint="cs"/>
          <w:b/>
          <w:bCs/>
          <w:sz w:val="24"/>
          <w:szCs w:val="24"/>
          <w:rtl/>
        </w:rPr>
        <w:t>4</w:t>
      </w:r>
      <w:r w:rsidRPr="00BF2388">
        <w:rPr>
          <w:rFonts w:cs="B Nazanin" w:hint="cs"/>
          <w:b/>
          <w:bCs/>
          <w:sz w:val="24"/>
          <w:szCs w:val="24"/>
          <w:rtl/>
        </w:rPr>
        <w:t xml:space="preserve"> نمره</w:t>
      </w:r>
    </w:p>
    <w:p w:rsidR="001853D2" w:rsidRPr="00BF2388" w:rsidRDefault="001853D2" w:rsidP="004B5128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 w:rsidRPr="00BF2388">
        <w:rPr>
          <w:rFonts w:cs="B Nazanin" w:hint="cs"/>
          <w:b/>
          <w:bCs/>
          <w:sz w:val="24"/>
          <w:szCs w:val="24"/>
          <w:rtl/>
        </w:rPr>
        <w:t>آزمون کتبی پایانی 1</w:t>
      </w:r>
      <w:r w:rsidR="004B5128">
        <w:rPr>
          <w:rFonts w:cs="B Nazanin" w:hint="cs"/>
          <w:b/>
          <w:bCs/>
          <w:sz w:val="24"/>
          <w:szCs w:val="24"/>
          <w:rtl/>
        </w:rPr>
        <w:t>6</w:t>
      </w:r>
      <w:r w:rsidRPr="00BF2388">
        <w:rPr>
          <w:rFonts w:cs="B Nazanin" w:hint="cs"/>
          <w:b/>
          <w:bCs/>
          <w:sz w:val="24"/>
          <w:szCs w:val="24"/>
          <w:rtl/>
        </w:rPr>
        <w:t xml:space="preserve"> نمره</w:t>
      </w:r>
    </w:p>
    <w:p w:rsidR="00F00808" w:rsidRPr="00F00808" w:rsidRDefault="00F00808" w:rsidP="00F00808">
      <w:pPr>
        <w:bidi/>
        <w:rPr>
          <w:rFonts w:cs="Times New Roman"/>
          <w:b/>
          <w:bCs/>
          <w:sz w:val="24"/>
          <w:szCs w:val="24"/>
          <w:rtl/>
        </w:rPr>
      </w:pPr>
    </w:p>
    <w:p w:rsidR="00B81DD2" w:rsidRDefault="00B81DD2" w:rsidP="001853D2">
      <w:pPr>
        <w:bidi/>
        <w:rPr>
          <w:rFonts w:cs="B Nazanin"/>
          <w:b/>
          <w:bCs/>
          <w:sz w:val="24"/>
          <w:szCs w:val="24"/>
          <w:rtl/>
        </w:rPr>
      </w:pPr>
      <w:r w:rsidRPr="002C7B00">
        <w:rPr>
          <w:rFonts w:cs="B Nazanin" w:hint="cs"/>
          <w:b/>
          <w:bCs/>
          <w:sz w:val="24"/>
          <w:szCs w:val="24"/>
          <w:rtl/>
        </w:rPr>
        <w:t xml:space="preserve">منابع : </w:t>
      </w:r>
    </w:p>
    <w:p w:rsidR="000E6700" w:rsidRDefault="000E6700" w:rsidP="000E6700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</w:rPr>
      </w:pPr>
      <w:r w:rsidRPr="000E6700">
        <w:rPr>
          <w:rFonts w:cs="B Nazanin" w:hint="cs"/>
          <w:b/>
          <w:bCs/>
          <w:sz w:val="24"/>
          <w:szCs w:val="24"/>
          <w:rtl/>
        </w:rPr>
        <w:t xml:space="preserve">رئوف و دهیلون، ارزیابی کمی ایمنی، انتشارات فن آوران </w:t>
      </w:r>
    </w:p>
    <w:p w:rsidR="000E6700" w:rsidRDefault="00D82CD8" w:rsidP="000E6700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امیدواری منوچهر و ساجد نوروزی، بررسی و تحلیل حوادث شغلی و صنعتی، انتشارات سازمان مدیریت صنعتی</w:t>
      </w:r>
    </w:p>
    <w:p w:rsidR="00D82CD8" w:rsidRDefault="00D82CD8" w:rsidP="00D82CD8">
      <w:pPr>
        <w:pStyle w:val="ListParagraph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>-</w:t>
      </w:r>
      <w:proofErr w:type="spellStart"/>
      <w:r>
        <w:rPr>
          <w:rFonts w:cs="B Nazanin"/>
          <w:b/>
          <w:bCs/>
          <w:sz w:val="24"/>
          <w:szCs w:val="24"/>
        </w:rPr>
        <w:t>Girmaldi</w:t>
      </w:r>
      <w:proofErr w:type="spellEnd"/>
      <w:r>
        <w:rPr>
          <w:rFonts w:cs="B Nazanin"/>
          <w:b/>
          <w:bCs/>
          <w:sz w:val="24"/>
          <w:szCs w:val="24"/>
        </w:rPr>
        <w:t xml:space="preserve"> and </w:t>
      </w:r>
      <w:proofErr w:type="spellStart"/>
      <w:proofErr w:type="gramStart"/>
      <w:r>
        <w:rPr>
          <w:rFonts w:cs="B Nazanin"/>
          <w:b/>
          <w:bCs/>
          <w:sz w:val="24"/>
          <w:szCs w:val="24"/>
        </w:rPr>
        <w:t>Simonds</w:t>
      </w:r>
      <w:proofErr w:type="spellEnd"/>
      <w:r>
        <w:rPr>
          <w:rFonts w:cs="B Nazanin"/>
          <w:b/>
          <w:bCs/>
          <w:sz w:val="24"/>
          <w:szCs w:val="24"/>
        </w:rPr>
        <w:t xml:space="preserve"> ,</w:t>
      </w:r>
      <w:proofErr w:type="gramEnd"/>
      <w:r>
        <w:rPr>
          <w:rFonts w:cs="B Nazanin"/>
          <w:b/>
          <w:bCs/>
          <w:sz w:val="24"/>
          <w:szCs w:val="24"/>
        </w:rPr>
        <w:t xml:space="preserve"> Safety Management, Richards, 2011</w:t>
      </w:r>
    </w:p>
    <w:p w:rsidR="00D82CD8" w:rsidRPr="000E6700" w:rsidRDefault="00D82CD8" w:rsidP="00D82CD8">
      <w:pPr>
        <w:pStyle w:val="ListParagraph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lastRenderedPageBreak/>
        <w:t xml:space="preserve">- Heinrich </w:t>
      </w:r>
      <w:r w:rsidR="00250BF7">
        <w:rPr>
          <w:rFonts w:cs="B Nazanin"/>
          <w:b/>
          <w:bCs/>
          <w:sz w:val="24"/>
          <w:szCs w:val="24"/>
        </w:rPr>
        <w:t>H,</w:t>
      </w:r>
      <w:r>
        <w:rPr>
          <w:rFonts w:cs="B Nazanin"/>
          <w:b/>
          <w:bCs/>
          <w:sz w:val="24"/>
          <w:szCs w:val="24"/>
        </w:rPr>
        <w:t xml:space="preserve"> Industrial accident Prevention, McGraw Hill, 2008</w:t>
      </w:r>
    </w:p>
    <w:p w:rsidR="00B81DD2" w:rsidRPr="00F00808" w:rsidRDefault="00B81DD2" w:rsidP="00250BF7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 xml:space="preserve">سرفصل درس ( در طول شانزده هفته ) </w:t>
      </w:r>
      <w:r w:rsidR="002233A8" w:rsidRPr="00F00808">
        <w:rPr>
          <w:rFonts w:cs="B Nazanin" w:hint="cs"/>
          <w:b/>
          <w:bCs/>
          <w:sz w:val="24"/>
          <w:szCs w:val="24"/>
          <w:rtl/>
        </w:rPr>
        <w:t>:</w:t>
      </w:r>
      <w:bookmarkStart w:id="0" w:name="_GoBack"/>
      <w:bookmarkEnd w:id="0"/>
    </w:p>
    <w:p w:rsidR="002233A8" w:rsidRDefault="00F00808" w:rsidP="00250BF7">
      <w:pPr>
        <w:bidi/>
        <w:spacing w:line="240" w:lineRule="auto"/>
        <w:rPr>
          <w:rFonts w:cs="B Nazanin"/>
          <w:b/>
          <w:bCs/>
          <w:sz w:val="24"/>
          <w:szCs w:val="24"/>
        </w:rPr>
      </w:pPr>
      <w:r w:rsidRPr="00F00808">
        <w:rPr>
          <w:rFonts w:cs="B Nazanin" w:hint="cs"/>
          <w:b/>
          <w:bCs/>
          <w:sz w:val="24"/>
          <w:szCs w:val="24"/>
          <w:rtl/>
        </w:rPr>
        <w:t xml:space="preserve">هفته اول : </w:t>
      </w:r>
    </w:p>
    <w:p w:rsidR="00D82CD8" w:rsidRDefault="006413CB" w:rsidP="00250BF7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معرفی معیارهای اندازه گیری عملکرد ایمنی </w:t>
      </w:r>
    </w:p>
    <w:p w:rsidR="00250BF7" w:rsidRPr="006413CB" w:rsidRDefault="00250BF7" w:rsidP="00250BF7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مشخصات معیارهای مطلوب اندازه گیری ایمنی</w:t>
      </w:r>
    </w:p>
    <w:p w:rsidR="00F00808" w:rsidRPr="00F00808" w:rsidRDefault="00131A8C" w:rsidP="00250BF7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هفته دوم:</w:t>
      </w:r>
    </w:p>
    <w:p w:rsidR="00F00808" w:rsidRDefault="006413CB" w:rsidP="00250BF7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اندازه گیری ایمنی و مقیاسهای آن</w:t>
      </w:r>
    </w:p>
    <w:p w:rsidR="00250BF7" w:rsidRDefault="00250BF7" w:rsidP="00250BF7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شاخصها  و میزانها در ایمنی صنعتی</w:t>
      </w:r>
    </w:p>
    <w:p w:rsidR="006413CB" w:rsidRDefault="00131A8C" w:rsidP="00250BF7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131A8C">
        <w:rPr>
          <w:rFonts w:cs="B Nazanin" w:hint="cs"/>
          <w:b/>
          <w:bCs/>
          <w:sz w:val="24"/>
          <w:szCs w:val="24"/>
          <w:rtl/>
        </w:rPr>
        <w:t>هفته سوم:</w:t>
      </w:r>
    </w:p>
    <w:p w:rsidR="006413CB" w:rsidRPr="006413CB" w:rsidRDefault="006413CB" w:rsidP="00250BF7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6413CB">
        <w:rPr>
          <w:rFonts w:cs="B Nazanin" w:hint="cs"/>
          <w:b/>
          <w:bCs/>
          <w:sz w:val="24"/>
          <w:szCs w:val="24"/>
          <w:rtl/>
        </w:rPr>
        <w:t xml:space="preserve">تکنیکهای اندازه گیری ایمنی </w:t>
      </w:r>
    </w:p>
    <w:p w:rsidR="00131A8C" w:rsidRDefault="00131A8C" w:rsidP="00250BF7">
      <w:pPr>
        <w:bidi/>
        <w:spacing w:line="240" w:lineRule="auto"/>
        <w:ind w:left="36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هفته چهارم:</w:t>
      </w:r>
    </w:p>
    <w:p w:rsidR="00131A8C" w:rsidRDefault="006413CB" w:rsidP="00250BF7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شاخصهای موجود در اندازه گیری ایمنی</w:t>
      </w:r>
    </w:p>
    <w:p w:rsidR="006413CB" w:rsidRDefault="006413CB" w:rsidP="00250BF7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معرفی شاخصهای </w:t>
      </w:r>
      <w:r>
        <w:rPr>
          <w:rFonts w:cs="B Nazanin"/>
          <w:b/>
          <w:bCs/>
          <w:sz w:val="24"/>
          <w:szCs w:val="24"/>
        </w:rPr>
        <w:t>ANSI</w:t>
      </w:r>
    </w:p>
    <w:p w:rsidR="00131A8C" w:rsidRDefault="00131A8C" w:rsidP="00250BF7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هفته پنجم:</w:t>
      </w:r>
    </w:p>
    <w:p w:rsidR="00131A8C" w:rsidRDefault="006413CB" w:rsidP="00250BF7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میزانهای </w:t>
      </w:r>
      <w:r>
        <w:rPr>
          <w:rFonts w:cs="B Nazanin"/>
          <w:b/>
          <w:bCs/>
          <w:sz w:val="24"/>
          <w:szCs w:val="24"/>
          <w:lang w:bidi="fa-IR"/>
        </w:rPr>
        <w:t>OSHA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4276E">
        <w:rPr>
          <w:rFonts w:cs="B Nazanin" w:hint="cs"/>
          <w:b/>
          <w:bCs/>
          <w:sz w:val="24"/>
          <w:szCs w:val="24"/>
          <w:rtl/>
          <w:lang w:bidi="fa-IR"/>
        </w:rPr>
        <w:t>در اندازه گیری ایمنی</w:t>
      </w:r>
    </w:p>
    <w:p w:rsidR="0014276E" w:rsidRPr="006413CB" w:rsidRDefault="0014276E" w:rsidP="00250BF7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میزانهای </w:t>
      </w:r>
      <w:r>
        <w:rPr>
          <w:rFonts w:cs="B Nazanin"/>
          <w:b/>
          <w:bCs/>
          <w:sz w:val="24"/>
          <w:szCs w:val="24"/>
          <w:lang w:bidi="fa-IR"/>
        </w:rPr>
        <w:t xml:space="preserve">BLS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اندازه گیری ایمنی</w:t>
      </w:r>
    </w:p>
    <w:p w:rsidR="00131A8C" w:rsidRDefault="00131A8C" w:rsidP="00250BF7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هفته ششم:</w:t>
      </w:r>
    </w:p>
    <w:p w:rsidR="00131A8C" w:rsidRDefault="00EB6FE0" w:rsidP="00250BF7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روشهای کمی اندازه گیری هزینه حوادث</w:t>
      </w:r>
    </w:p>
    <w:p w:rsidR="00EB6FE0" w:rsidRDefault="00EB6FE0" w:rsidP="00250BF7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روش گیرمالدی و سیموندز </w:t>
      </w:r>
    </w:p>
    <w:p w:rsidR="00482E9D" w:rsidRDefault="00482E9D" w:rsidP="00250BF7">
      <w:pPr>
        <w:pStyle w:val="ListParagraph"/>
        <w:bidi/>
        <w:spacing w:line="240" w:lineRule="auto"/>
        <w:rPr>
          <w:rFonts w:cs="B Nazanin"/>
          <w:b/>
          <w:bCs/>
          <w:sz w:val="24"/>
          <w:szCs w:val="24"/>
          <w:rtl/>
        </w:rPr>
      </w:pPr>
    </w:p>
    <w:p w:rsidR="00482E9D" w:rsidRDefault="00482E9D" w:rsidP="00250BF7">
      <w:pPr>
        <w:pStyle w:val="ListParagraph"/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هفته هفتم: </w:t>
      </w:r>
    </w:p>
    <w:p w:rsidR="00482E9D" w:rsidRDefault="00EB6FE0" w:rsidP="00250BF7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نمونه برداری از رفتار ایمنی</w:t>
      </w:r>
    </w:p>
    <w:p w:rsidR="00EB6FE0" w:rsidRDefault="00250BF7" w:rsidP="00250BF7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محاسبه </w:t>
      </w:r>
      <w:r w:rsidR="00EB6FE0">
        <w:rPr>
          <w:rFonts w:cs="B Nazanin" w:hint="cs"/>
          <w:b/>
          <w:bCs/>
          <w:sz w:val="24"/>
          <w:szCs w:val="24"/>
          <w:rtl/>
        </w:rPr>
        <w:t>تعداد مشاهدات در نمونه برداری ایمنی</w:t>
      </w:r>
    </w:p>
    <w:p w:rsidR="00250BF7" w:rsidRDefault="00250BF7" w:rsidP="00250BF7">
      <w:pPr>
        <w:pStyle w:val="ListParagraph"/>
        <w:bidi/>
        <w:spacing w:line="240" w:lineRule="auto"/>
        <w:rPr>
          <w:rFonts w:cs="B Nazanin"/>
          <w:b/>
          <w:bCs/>
          <w:sz w:val="24"/>
          <w:szCs w:val="24"/>
          <w:rtl/>
        </w:rPr>
      </w:pPr>
    </w:p>
    <w:p w:rsidR="00250BF7" w:rsidRPr="00EB6FE0" w:rsidRDefault="00250BF7" w:rsidP="00250BF7">
      <w:pPr>
        <w:pStyle w:val="ListParagraph"/>
        <w:bidi/>
        <w:spacing w:line="240" w:lineRule="auto"/>
        <w:rPr>
          <w:rFonts w:cs="B Nazanin"/>
          <w:b/>
          <w:bCs/>
          <w:sz w:val="24"/>
          <w:szCs w:val="24"/>
        </w:rPr>
      </w:pPr>
    </w:p>
    <w:p w:rsidR="00482E9D" w:rsidRDefault="00482E9D" w:rsidP="00250BF7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هفته هشتم:</w:t>
      </w:r>
    </w:p>
    <w:p w:rsidR="00250BF7" w:rsidRDefault="00250BF7" w:rsidP="00250BF7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 xml:space="preserve">انواع </w:t>
      </w:r>
      <w:r w:rsidR="00EB6FE0">
        <w:rPr>
          <w:rFonts w:cs="B Nazanin" w:hint="cs"/>
          <w:b/>
          <w:bCs/>
          <w:sz w:val="24"/>
          <w:szCs w:val="24"/>
          <w:rtl/>
        </w:rPr>
        <w:t xml:space="preserve">فناوریها </w:t>
      </w:r>
      <w:r>
        <w:rPr>
          <w:rFonts w:cs="B Nazanin" w:hint="cs"/>
          <w:b/>
          <w:bCs/>
          <w:sz w:val="24"/>
          <w:szCs w:val="24"/>
          <w:rtl/>
        </w:rPr>
        <w:t xml:space="preserve"> در ایمنی صنعتی</w:t>
      </w:r>
    </w:p>
    <w:p w:rsidR="00EB6FE0" w:rsidRPr="00EB6FE0" w:rsidRDefault="00EB6FE0" w:rsidP="00250BF7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نقش </w:t>
      </w:r>
      <w:r w:rsidR="00250BF7">
        <w:rPr>
          <w:rFonts w:cs="B Nazanin" w:hint="cs"/>
          <w:b/>
          <w:bCs/>
          <w:sz w:val="24"/>
          <w:szCs w:val="24"/>
          <w:rtl/>
        </w:rPr>
        <w:t>فناوری</w:t>
      </w:r>
      <w:r>
        <w:rPr>
          <w:rFonts w:cs="B Nazanin" w:hint="cs"/>
          <w:b/>
          <w:bCs/>
          <w:sz w:val="24"/>
          <w:szCs w:val="24"/>
          <w:rtl/>
        </w:rPr>
        <w:t xml:space="preserve"> در ایمنی صنعتی</w:t>
      </w:r>
    </w:p>
    <w:p w:rsidR="00482E9D" w:rsidRDefault="00482E9D" w:rsidP="00250BF7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هفته نهم:</w:t>
      </w:r>
    </w:p>
    <w:p w:rsidR="00482E9D" w:rsidRDefault="00EB6FE0" w:rsidP="00250BF7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ایمن سازی محیط با استفاده از فناوریهای نوین </w:t>
      </w:r>
    </w:p>
    <w:p w:rsidR="00482E9D" w:rsidRDefault="00482E9D" w:rsidP="00250BF7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</w:t>
      </w:r>
      <w:r w:rsidR="000E32EC">
        <w:rPr>
          <w:rFonts w:cs="B Nazanin" w:hint="cs"/>
          <w:b/>
          <w:bCs/>
          <w:sz w:val="24"/>
          <w:szCs w:val="24"/>
          <w:rtl/>
        </w:rPr>
        <w:t>فته دهم:</w:t>
      </w:r>
    </w:p>
    <w:p w:rsidR="000E32EC" w:rsidRDefault="00E25247" w:rsidP="00250BF7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انواع حوادث در محیط کاری</w:t>
      </w:r>
    </w:p>
    <w:p w:rsidR="00E25247" w:rsidRDefault="00E25247" w:rsidP="00250BF7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سطوح تجزیه و تحلیل حوادث</w:t>
      </w:r>
    </w:p>
    <w:p w:rsidR="00412C9D" w:rsidRDefault="00412C9D" w:rsidP="00250BF7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هفته یازدهم:</w:t>
      </w:r>
    </w:p>
    <w:p w:rsidR="00E25247" w:rsidRDefault="00E25247" w:rsidP="00250BF7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تجزیه تحلیل ریشه ای علل حوادث</w:t>
      </w:r>
    </w:p>
    <w:p w:rsidR="00E25247" w:rsidRPr="00E25247" w:rsidRDefault="00E25247" w:rsidP="00250BF7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روشهای سیستماتیک در تجزیه و تحلیل و حوادث </w:t>
      </w:r>
    </w:p>
    <w:p w:rsidR="00412C9D" w:rsidRDefault="00412C9D" w:rsidP="00250BF7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هفته دوازدهم:</w:t>
      </w:r>
    </w:p>
    <w:p w:rsidR="00E25247" w:rsidRDefault="00E25247" w:rsidP="00250BF7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مدل تری پاد بتا</w:t>
      </w:r>
    </w:p>
    <w:p w:rsidR="00E25247" w:rsidRPr="00E25247" w:rsidRDefault="00E25247" w:rsidP="00250BF7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مدل درخت واقعه در تحلیل حوادث</w:t>
      </w:r>
    </w:p>
    <w:p w:rsidR="00412C9D" w:rsidRDefault="00412C9D" w:rsidP="00250BF7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هفته سیزدهم:</w:t>
      </w:r>
    </w:p>
    <w:p w:rsidR="00C1151A" w:rsidRPr="00C1151A" w:rsidRDefault="00C1151A" w:rsidP="00250BF7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شاخصهای آینده نگر در اندازه گیری حوادث</w:t>
      </w:r>
    </w:p>
    <w:p w:rsidR="00814B77" w:rsidRDefault="00814B77" w:rsidP="00250BF7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هفته چهاردهم:</w:t>
      </w:r>
    </w:p>
    <w:p w:rsidR="008A6004" w:rsidRDefault="008A6004" w:rsidP="00250BF7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4"/>
          <w:szCs w:val="24"/>
        </w:rPr>
      </w:pPr>
      <w:r w:rsidRPr="008A6004">
        <w:rPr>
          <w:rFonts w:cs="B Nazanin" w:hint="cs"/>
          <w:b/>
          <w:bCs/>
          <w:sz w:val="24"/>
          <w:szCs w:val="24"/>
          <w:rtl/>
        </w:rPr>
        <w:t xml:space="preserve">جو ایمنی </w:t>
      </w:r>
    </w:p>
    <w:p w:rsidR="008A6004" w:rsidRPr="008A6004" w:rsidRDefault="008A6004" w:rsidP="00250BF7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اندازه گیری جو ایمنی در محیط کار</w:t>
      </w:r>
    </w:p>
    <w:p w:rsidR="003705BD" w:rsidRDefault="003705BD" w:rsidP="00250BF7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هفته پانزدهم:</w:t>
      </w:r>
    </w:p>
    <w:p w:rsidR="008A6004" w:rsidRDefault="008A6004" w:rsidP="00250BF7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جلسات ایمنی</w:t>
      </w:r>
    </w:p>
    <w:p w:rsidR="008A6004" w:rsidRDefault="008A6004" w:rsidP="00250BF7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کمیته های ایمنی </w:t>
      </w:r>
    </w:p>
    <w:p w:rsidR="008A6004" w:rsidRPr="008A6004" w:rsidRDefault="008A6004" w:rsidP="00250BF7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نظام آموزش و مشاوره ایمنی</w:t>
      </w:r>
    </w:p>
    <w:p w:rsidR="003705BD" w:rsidRDefault="003705BD" w:rsidP="00250BF7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هفته شانزدهم:</w:t>
      </w:r>
    </w:p>
    <w:p w:rsidR="00250BF7" w:rsidRPr="00250BF7" w:rsidRDefault="00250BF7" w:rsidP="00250BF7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250BF7">
        <w:rPr>
          <w:rFonts w:cs="B Nazanin" w:hint="cs"/>
          <w:b/>
          <w:bCs/>
          <w:sz w:val="24"/>
          <w:szCs w:val="24"/>
          <w:rtl/>
        </w:rPr>
        <w:t>جمع بندی و رفع اشکال</w:t>
      </w:r>
    </w:p>
    <w:p w:rsidR="00131A8C" w:rsidRPr="00131A8C" w:rsidRDefault="00131A8C" w:rsidP="00131A8C">
      <w:pPr>
        <w:pStyle w:val="ListParagraph"/>
        <w:bidi/>
        <w:rPr>
          <w:rFonts w:cs="B Nazanin"/>
          <w:b/>
          <w:bCs/>
          <w:sz w:val="24"/>
          <w:szCs w:val="24"/>
          <w:rtl/>
        </w:rPr>
      </w:pPr>
    </w:p>
    <w:sectPr w:rsidR="00131A8C" w:rsidRPr="00131A8C" w:rsidSect="0055021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2F5" w:rsidRDefault="006E22F5" w:rsidP="00250BF7">
      <w:pPr>
        <w:spacing w:after="0" w:line="240" w:lineRule="auto"/>
      </w:pPr>
      <w:r>
        <w:separator/>
      </w:r>
    </w:p>
  </w:endnote>
  <w:endnote w:type="continuationSeparator" w:id="0">
    <w:p w:rsidR="006E22F5" w:rsidRDefault="006E22F5" w:rsidP="0025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828"/>
      <w:docPartObj>
        <w:docPartGallery w:val="Page Numbers (Bottom of Page)"/>
        <w:docPartUnique/>
      </w:docPartObj>
    </w:sdtPr>
    <w:sdtContent>
      <w:p w:rsidR="00250BF7" w:rsidRDefault="00836EC5">
        <w:pPr>
          <w:pStyle w:val="Footer"/>
          <w:jc w:val="center"/>
        </w:pPr>
        <w:fldSimple w:instr=" PAGE   \* MERGEFORMAT ">
          <w:r w:rsidR="00FE2AEB">
            <w:rPr>
              <w:noProof/>
            </w:rPr>
            <w:t>1</w:t>
          </w:r>
        </w:fldSimple>
      </w:p>
    </w:sdtContent>
  </w:sdt>
  <w:p w:rsidR="00250BF7" w:rsidRDefault="00250B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2F5" w:rsidRDefault="006E22F5" w:rsidP="00250BF7">
      <w:pPr>
        <w:spacing w:after="0" w:line="240" w:lineRule="auto"/>
      </w:pPr>
      <w:r>
        <w:separator/>
      </w:r>
    </w:p>
  </w:footnote>
  <w:footnote w:type="continuationSeparator" w:id="0">
    <w:p w:rsidR="006E22F5" w:rsidRDefault="006E22F5" w:rsidP="0025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C1F0D"/>
    <w:multiLevelType w:val="hybridMultilevel"/>
    <w:tmpl w:val="D42E7D88"/>
    <w:lvl w:ilvl="0" w:tplc="7450B9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DD2"/>
    <w:rsid w:val="000E32EC"/>
    <w:rsid w:val="000E6700"/>
    <w:rsid w:val="00131A8C"/>
    <w:rsid w:val="0014276E"/>
    <w:rsid w:val="00171AA6"/>
    <w:rsid w:val="001853D2"/>
    <w:rsid w:val="002233A8"/>
    <w:rsid w:val="00250BF7"/>
    <w:rsid w:val="002C7B00"/>
    <w:rsid w:val="003134AA"/>
    <w:rsid w:val="00347400"/>
    <w:rsid w:val="003705BD"/>
    <w:rsid w:val="00412C9D"/>
    <w:rsid w:val="00444D87"/>
    <w:rsid w:val="00482E9D"/>
    <w:rsid w:val="004A1FA8"/>
    <w:rsid w:val="004B5128"/>
    <w:rsid w:val="00546E90"/>
    <w:rsid w:val="00550218"/>
    <w:rsid w:val="006413CB"/>
    <w:rsid w:val="006B25DC"/>
    <w:rsid w:val="006E22F5"/>
    <w:rsid w:val="00814B77"/>
    <w:rsid w:val="00836EC5"/>
    <w:rsid w:val="008532BE"/>
    <w:rsid w:val="008A6004"/>
    <w:rsid w:val="00AE20FA"/>
    <w:rsid w:val="00B81DD2"/>
    <w:rsid w:val="00BF0267"/>
    <w:rsid w:val="00BF2388"/>
    <w:rsid w:val="00C1151A"/>
    <w:rsid w:val="00C32872"/>
    <w:rsid w:val="00C931A0"/>
    <w:rsid w:val="00D46274"/>
    <w:rsid w:val="00D82CD8"/>
    <w:rsid w:val="00E25247"/>
    <w:rsid w:val="00EB6FE0"/>
    <w:rsid w:val="00F00808"/>
    <w:rsid w:val="00FE2AEB"/>
    <w:rsid w:val="00FF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A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53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50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0BF7"/>
  </w:style>
  <w:style w:type="paragraph" w:styleId="Footer">
    <w:name w:val="footer"/>
    <w:basedOn w:val="Normal"/>
    <w:link w:val="FooterChar"/>
    <w:uiPriority w:val="99"/>
    <w:unhideWhenUsed/>
    <w:rsid w:val="00250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B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A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Asadi</dc:creator>
  <cp:lastModifiedBy>user</cp:lastModifiedBy>
  <cp:revision>3</cp:revision>
  <cp:lastPrinted>2016-04-11T11:10:00Z</cp:lastPrinted>
  <dcterms:created xsi:type="dcterms:W3CDTF">2019-04-08T09:48:00Z</dcterms:created>
  <dcterms:modified xsi:type="dcterms:W3CDTF">2019-04-08T09:49:00Z</dcterms:modified>
</cp:coreProperties>
</file>